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9A5192">
        <w:rPr>
          <w:rFonts w:ascii="Times New Roman" w:hAnsi="Times New Roman" w:cs="Times New Roman"/>
          <w:b/>
          <w:sz w:val="24"/>
          <w:szCs w:val="24"/>
        </w:rPr>
        <w:t>3</w:t>
      </w:r>
      <w:r w:rsidR="00B00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939">
        <w:rPr>
          <w:rFonts w:ascii="Times New Roman" w:hAnsi="Times New Roman" w:cs="Times New Roman"/>
          <w:b/>
          <w:sz w:val="24"/>
          <w:szCs w:val="24"/>
        </w:rPr>
        <w:t>Техническая механика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27404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605B34" w:rsidRPr="00605B34" w:rsidRDefault="00605B34" w:rsidP="00221625">
      <w:pPr>
        <w:pStyle w:val="Default"/>
        <w:spacing w:line="276" w:lineRule="auto"/>
        <w:ind w:firstLine="567"/>
        <w:jc w:val="both"/>
        <w:rPr>
          <w:rFonts w:eastAsia="Calibri"/>
        </w:rPr>
      </w:pPr>
      <w:r w:rsidRPr="00605B34">
        <w:rPr>
          <w:rFonts w:eastAsia="Calibri"/>
        </w:rPr>
        <w:t xml:space="preserve">Рабочая программа </w:t>
      </w:r>
      <w:r w:rsidRPr="00605B34">
        <w:rPr>
          <w:bCs/>
        </w:rPr>
        <w:t>учебной дисциплины</w:t>
      </w:r>
      <w:r w:rsidRPr="00605B34">
        <w:rPr>
          <w:rFonts w:eastAsia="Calibri"/>
        </w:rPr>
        <w:t xml:space="preserve">  является частью  программы подготовки специалистов среднего звена по специальности </w:t>
      </w:r>
      <w:r w:rsidR="00221625">
        <w:t>15.02.07 Автоматизация  технологических процессов и производств.</w:t>
      </w:r>
      <w:r w:rsidRPr="00605B34">
        <w:rPr>
          <w:rFonts w:eastAsia="Calibri"/>
        </w:rPr>
        <w:t xml:space="preserve"> </w:t>
      </w:r>
    </w:p>
    <w:p w:rsidR="0027602F" w:rsidRPr="0027602F" w:rsidRDefault="0027602F" w:rsidP="0027404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586190" w:rsidRPr="00586190" w:rsidRDefault="00586190" w:rsidP="00586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 xml:space="preserve">Дисциплина включена в </w:t>
      </w:r>
      <w:proofErr w:type="spellStart"/>
      <w:r w:rsidRPr="00586190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586190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27602F" w:rsidRPr="00B00853" w:rsidRDefault="0027602F" w:rsidP="0027404A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B00853">
        <w:rPr>
          <w:b/>
        </w:rPr>
        <w:t xml:space="preserve">Цели и задачи учебной дисциплины – требования к результатам освоения </w:t>
      </w:r>
      <w:r w:rsidR="008A5A15" w:rsidRPr="00B00853">
        <w:rPr>
          <w:b/>
        </w:rPr>
        <w:t>предмета</w:t>
      </w:r>
    </w:p>
    <w:p w:rsidR="00586190" w:rsidRPr="00586190" w:rsidRDefault="00586190" w:rsidP="00586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b/>
          <w:sz w:val="24"/>
          <w:szCs w:val="24"/>
        </w:rPr>
        <w:t>Целью освоения дисциплины является</w:t>
      </w:r>
      <w:r w:rsidRPr="00586190">
        <w:rPr>
          <w:rFonts w:ascii="Times New Roman" w:hAnsi="Times New Roman" w:cs="Times New Roman"/>
          <w:sz w:val="24"/>
          <w:szCs w:val="24"/>
        </w:rPr>
        <w:t xml:space="preserve"> изучение основных теоретических положений механики, производство расчетов на прочность, жесткость и устойчивость, изучение механических передач и деталей общего назначения. </w:t>
      </w:r>
    </w:p>
    <w:p w:rsidR="00586190" w:rsidRPr="00586190" w:rsidRDefault="00586190" w:rsidP="0058619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</w:t>
      </w:r>
      <w:r w:rsidRPr="00586190">
        <w:rPr>
          <w:rFonts w:ascii="Times New Roman" w:hAnsi="Times New Roman" w:cs="Times New Roman"/>
          <w:b/>
          <w:sz w:val="24"/>
          <w:szCs w:val="24"/>
        </w:rPr>
        <w:t>уметь:</w:t>
      </w:r>
      <w:r w:rsidRPr="005861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определять напряжения в конструкционных элементах;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bCs/>
          <w:sz w:val="24"/>
          <w:szCs w:val="24"/>
        </w:rPr>
        <w:t>определять передаточное отношение;</w:t>
      </w:r>
    </w:p>
    <w:p w:rsidR="00586190" w:rsidRPr="00586190" w:rsidRDefault="00586190" w:rsidP="0027404A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проводить расчет и проектировать детали и сборочные единицы общего назначения;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pacing w:val="-8"/>
          <w:sz w:val="24"/>
          <w:szCs w:val="24"/>
        </w:rPr>
      </w:pPr>
      <w:r w:rsidRPr="00586190">
        <w:rPr>
          <w:rFonts w:ascii="Times New Roman" w:hAnsi="Times New Roman" w:cs="Times New Roman"/>
          <w:spacing w:val="-8"/>
          <w:sz w:val="24"/>
          <w:szCs w:val="24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производить расчеты на сжатие, срез и смятие;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производить расчеты элементов конструкций на прочность, жесткость и устойчивость;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собирать конструкции из деталей по чертежам и схемам;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читать кинематические схемы.</w:t>
      </w:r>
    </w:p>
    <w:p w:rsidR="00586190" w:rsidRPr="00586190" w:rsidRDefault="00586190" w:rsidP="00586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86190">
        <w:rPr>
          <w:rFonts w:ascii="Times New Roman" w:hAnsi="Times New Roman" w:cs="Times New Roman"/>
          <w:b/>
          <w:sz w:val="24"/>
          <w:szCs w:val="24"/>
        </w:rPr>
        <w:t>знать</w:t>
      </w:r>
      <w:r w:rsidRPr="00586190">
        <w:rPr>
          <w:rFonts w:ascii="Times New Roman" w:hAnsi="Times New Roman" w:cs="Times New Roman"/>
          <w:sz w:val="24"/>
          <w:szCs w:val="24"/>
        </w:rPr>
        <w:t>:</w:t>
      </w:r>
    </w:p>
    <w:p w:rsidR="00586190" w:rsidRPr="00586190" w:rsidRDefault="00586190" w:rsidP="0027404A">
      <w:pPr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виды движений и преобразующие движения механизмы;</w:t>
      </w:r>
    </w:p>
    <w:p w:rsidR="00586190" w:rsidRPr="00586190" w:rsidRDefault="00586190" w:rsidP="0027404A">
      <w:pPr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виды износа и деформаций деталей и узлов;</w:t>
      </w:r>
    </w:p>
    <w:p w:rsidR="00586190" w:rsidRPr="00586190" w:rsidRDefault="00586190" w:rsidP="0027404A">
      <w:pPr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виды передач; их устройство, назначение, преимущества и недостатки, условные обозначения на схемах;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кинематику механизмов, соединения деталей машин, механические передачи, виды и устройство передач;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методику расчета конструкций на прочность, жесткость и устойчивость при различных видах деформации;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методику расчета на сжатие, срез и смятие;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назначение и классификацию подшипников;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pacing w:val="-8"/>
          <w:sz w:val="24"/>
          <w:szCs w:val="24"/>
        </w:rPr>
        <w:t xml:space="preserve">характер соединения </w:t>
      </w:r>
      <w:r w:rsidRPr="00586190">
        <w:rPr>
          <w:rFonts w:ascii="Times New Roman" w:hAnsi="Times New Roman" w:cs="Times New Roman"/>
          <w:sz w:val="24"/>
          <w:szCs w:val="24"/>
        </w:rPr>
        <w:t>основных сборочных единиц и деталей;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основные типы смазочных устройств;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типы, назначение, устройство редукторов;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трение, его виды, роль трения в технике;</w:t>
      </w:r>
    </w:p>
    <w:p w:rsidR="00586190" w:rsidRPr="00586190" w:rsidRDefault="00586190" w:rsidP="0027404A">
      <w:pPr>
        <w:pStyle w:val="a4"/>
        <w:numPr>
          <w:ilvl w:val="0"/>
          <w:numId w:val="6"/>
        </w:numPr>
        <w:spacing w:after="0"/>
        <w:ind w:left="567" w:hanging="567"/>
        <w:jc w:val="both"/>
      </w:pPr>
      <w:r w:rsidRPr="00586190">
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</w:r>
    </w:p>
    <w:p w:rsidR="00333DFB" w:rsidRPr="00B00853" w:rsidRDefault="00333DFB" w:rsidP="00586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85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008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0853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B00853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27404A">
      <w:pPr>
        <w:pStyle w:val="a4"/>
        <w:widowControl w:val="0"/>
        <w:numPr>
          <w:ilvl w:val="0"/>
          <w:numId w:val="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6101E1" w:rsidRPr="006101E1">
        <w:rPr>
          <w:rFonts w:ascii="Times New Roman" w:hAnsi="Times New Roman" w:cs="Times New Roman"/>
          <w:b/>
          <w:sz w:val="24"/>
          <w:szCs w:val="24"/>
        </w:rPr>
        <w:t>63</w:t>
      </w:r>
      <w:r w:rsidRPr="002D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8F">
        <w:rPr>
          <w:rFonts w:ascii="Times New Roman" w:hAnsi="Times New Roman" w:cs="Times New Roman"/>
          <w:sz w:val="24"/>
          <w:szCs w:val="24"/>
        </w:rPr>
        <w:t>час</w:t>
      </w:r>
      <w:r w:rsidR="006101E1">
        <w:rPr>
          <w:rFonts w:ascii="Times New Roman" w:hAnsi="Times New Roman" w:cs="Times New Roman"/>
          <w:sz w:val="24"/>
          <w:szCs w:val="24"/>
        </w:rPr>
        <w:t>а</w:t>
      </w:r>
      <w:r w:rsidRPr="00DD168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D168F" w:rsidRDefault="00DD168F" w:rsidP="0027404A">
      <w:pPr>
        <w:pStyle w:val="a4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>обязательной аудиторной учебной нагрузки обучающегося</w:t>
      </w:r>
      <w:r w:rsidRPr="00DD168F">
        <w:rPr>
          <w:b/>
        </w:rPr>
        <w:t xml:space="preserve"> </w:t>
      </w:r>
      <w:r w:rsidR="006101E1">
        <w:rPr>
          <w:b/>
        </w:rPr>
        <w:t>42</w:t>
      </w:r>
      <w:r w:rsidRPr="00DD168F">
        <w:rPr>
          <w:b/>
        </w:rPr>
        <w:t xml:space="preserve"> </w:t>
      </w:r>
      <w:r w:rsidRPr="00DD168F">
        <w:t>час</w:t>
      </w:r>
      <w:r w:rsidR="006101E1">
        <w:t>а</w:t>
      </w:r>
      <w:r w:rsidRPr="00DD168F">
        <w:t>;</w:t>
      </w:r>
    </w:p>
    <w:p w:rsidR="006101E1" w:rsidRPr="00DD168F" w:rsidRDefault="006101E1" w:rsidP="0027404A">
      <w:pPr>
        <w:pStyle w:val="a4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самостоятельная работа </w:t>
      </w:r>
      <w:proofErr w:type="gramStart"/>
      <w:r>
        <w:t>обучающихся</w:t>
      </w:r>
      <w:proofErr w:type="gramEnd"/>
      <w:r>
        <w:t xml:space="preserve"> – </w:t>
      </w:r>
      <w:r w:rsidRPr="006101E1">
        <w:rPr>
          <w:b/>
        </w:rPr>
        <w:t>21</w:t>
      </w:r>
      <w:r>
        <w:t xml:space="preserve">час </w:t>
      </w:r>
    </w:p>
    <w:p w:rsidR="00997F4D" w:rsidRDefault="00A37283" w:rsidP="0027404A">
      <w:pPr>
        <w:pStyle w:val="a4"/>
        <w:numPr>
          <w:ilvl w:val="0"/>
          <w:numId w:val="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CC4CAC">
        <w:t>экзамен</w:t>
      </w:r>
    </w:p>
    <w:p w:rsidR="00A37283" w:rsidRDefault="00A37283" w:rsidP="0027404A">
      <w:pPr>
        <w:pStyle w:val="a4"/>
        <w:numPr>
          <w:ilvl w:val="0"/>
          <w:numId w:val="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4E2"/>
    <w:multiLevelType w:val="hybridMultilevel"/>
    <w:tmpl w:val="221292FE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2C100D8"/>
    <w:multiLevelType w:val="hybridMultilevel"/>
    <w:tmpl w:val="1826EED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96984"/>
    <w:rsid w:val="001A5957"/>
    <w:rsid w:val="00221625"/>
    <w:rsid w:val="0024065F"/>
    <w:rsid w:val="00256E74"/>
    <w:rsid w:val="0027404A"/>
    <w:rsid w:val="0027602F"/>
    <w:rsid w:val="002B2404"/>
    <w:rsid w:val="002D15E4"/>
    <w:rsid w:val="002D6F75"/>
    <w:rsid w:val="002F2294"/>
    <w:rsid w:val="003255EB"/>
    <w:rsid w:val="00333DFB"/>
    <w:rsid w:val="00347F8E"/>
    <w:rsid w:val="00384F39"/>
    <w:rsid w:val="0039575A"/>
    <w:rsid w:val="003A5799"/>
    <w:rsid w:val="003D662B"/>
    <w:rsid w:val="004526BC"/>
    <w:rsid w:val="00461E34"/>
    <w:rsid w:val="004D7A68"/>
    <w:rsid w:val="004F2C4E"/>
    <w:rsid w:val="005308BA"/>
    <w:rsid w:val="00560138"/>
    <w:rsid w:val="00573852"/>
    <w:rsid w:val="00575F6E"/>
    <w:rsid w:val="005844EA"/>
    <w:rsid w:val="00586190"/>
    <w:rsid w:val="005C7D33"/>
    <w:rsid w:val="005E2ADB"/>
    <w:rsid w:val="005E6682"/>
    <w:rsid w:val="00602A4E"/>
    <w:rsid w:val="00605B34"/>
    <w:rsid w:val="006101E1"/>
    <w:rsid w:val="00627C36"/>
    <w:rsid w:val="00653398"/>
    <w:rsid w:val="006D0CC2"/>
    <w:rsid w:val="007278B9"/>
    <w:rsid w:val="00747D89"/>
    <w:rsid w:val="00765C7C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9A5192"/>
    <w:rsid w:val="00A0237D"/>
    <w:rsid w:val="00A06971"/>
    <w:rsid w:val="00A10834"/>
    <w:rsid w:val="00A2052D"/>
    <w:rsid w:val="00A2135E"/>
    <w:rsid w:val="00A37283"/>
    <w:rsid w:val="00A37BDF"/>
    <w:rsid w:val="00A90439"/>
    <w:rsid w:val="00AA5D05"/>
    <w:rsid w:val="00AC396E"/>
    <w:rsid w:val="00B00853"/>
    <w:rsid w:val="00B05B12"/>
    <w:rsid w:val="00B250A9"/>
    <w:rsid w:val="00B26F1B"/>
    <w:rsid w:val="00B27992"/>
    <w:rsid w:val="00B3328B"/>
    <w:rsid w:val="00B71726"/>
    <w:rsid w:val="00B86E29"/>
    <w:rsid w:val="00C50BEB"/>
    <w:rsid w:val="00C517E6"/>
    <w:rsid w:val="00C54188"/>
    <w:rsid w:val="00CA77CB"/>
    <w:rsid w:val="00CB4962"/>
    <w:rsid w:val="00CB4A02"/>
    <w:rsid w:val="00CB652A"/>
    <w:rsid w:val="00CC4CAC"/>
    <w:rsid w:val="00CD5189"/>
    <w:rsid w:val="00CE03FE"/>
    <w:rsid w:val="00CF378C"/>
    <w:rsid w:val="00CF5B4D"/>
    <w:rsid w:val="00D121EF"/>
    <w:rsid w:val="00D278B8"/>
    <w:rsid w:val="00D55715"/>
    <w:rsid w:val="00D934AF"/>
    <w:rsid w:val="00DA3298"/>
    <w:rsid w:val="00DD168F"/>
    <w:rsid w:val="00E145C6"/>
    <w:rsid w:val="00E20997"/>
    <w:rsid w:val="00E75CBA"/>
    <w:rsid w:val="00EC3F57"/>
    <w:rsid w:val="00F64154"/>
    <w:rsid w:val="00FB3939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2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56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256E74"/>
    <w:rPr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6E74"/>
    <w:pPr>
      <w:shd w:val="clear" w:color="auto" w:fill="FFFFFF"/>
      <w:spacing w:after="0" w:line="269" w:lineRule="exact"/>
      <w:jc w:val="center"/>
    </w:pPr>
    <w:rPr>
      <w:sz w:val="23"/>
    </w:rPr>
  </w:style>
  <w:style w:type="character" w:customStyle="1" w:styleId="53">
    <w:name w:val="Основной текст (5) + Полужирный"/>
    <w:rsid w:val="00256E74"/>
    <w:rPr>
      <w:rFonts w:ascii="Times New Roman" w:hAnsi="Times New Roman"/>
      <w:b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2021-03-24T09:03:00Z</dcterms:created>
  <dcterms:modified xsi:type="dcterms:W3CDTF">2021-03-25T10:02:00Z</dcterms:modified>
</cp:coreProperties>
</file>